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41" w:rsidRDefault="00642541" w:rsidP="00D9795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97959" w:rsidRDefault="009B7F30" w:rsidP="00D9795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97959">
        <w:rPr>
          <w:color w:val="000000"/>
          <w:sz w:val="28"/>
          <w:szCs w:val="28"/>
        </w:rPr>
        <w:t xml:space="preserve">Памятка </w:t>
      </w:r>
    </w:p>
    <w:p w:rsidR="009B7F30" w:rsidRDefault="009B7F30" w:rsidP="00D9795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97959">
        <w:rPr>
          <w:color w:val="000000"/>
          <w:sz w:val="28"/>
          <w:szCs w:val="28"/>
        </w:rPr>
        <w:t>по обработке персональных данных образовательными учреждениями</w:t>
      </w:r>
    </w:p>
    <w:p w:rsidR="00D97959" w:rsidRDefault="00D97959" w:rsidP="00D97959">
      <w:pPr>
        <w:pStyle w:val="a3"/>
        <w:spacing w:beforeAutospacing="0" w:afterAutospacing="0"/>
        <w:jc w:val="center"/>
        <w:rPr>
          <w:color w:val="000000"/>
          <w:sz w:val="28"/>
          <w:szCs w:val="28"/>
        </w:rPr>
      </w:pPr>
    </w:p>
    <w:p w:rsidR="00642541" w:rsidRPr="00D97959" w:rsidRDefault="00642541" w:rsidP="00D97959">
      <w:pPr>
        <w:pStyle w:val="a3"/>
        <w:spacing w:beforeAutospacing="0" w:afterAutospacing="0"/>
        <w:jc w:val="center"/>
        <w:rPr>
          <w:color w:val="000000"/>
          <w:sz w:val="28"/>
          <w:szCs w:val="28"/>
        </w:rPr>
      </w:pPr>
    </w:p>
    <w:p w:rsidR="009B7F30" w:rsidRPr="00D97959" w:rsidRDefault="009B7F30" w:rsidP="00D9795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7959">
        <w:rPr>
          <w:color w:val="000000"/>
          <w:sz w:val="28"/>
          <w:szCs w:val="28"/>
        </w:rPr>
        <w:t xml:space="preserve">Федеральный закон от 27 июля 2006 года №152-ФЗ «О персональных данных» регулирует отношения, связанные с обработкой персональных данных, </w:t>
      </w:r>
      <w:proofErr w:type="gramStart"/>
      <w:r w:rsidRPr="00D97959">
        <w:rPr>
          <w:color w:val="000000"/>
          <w:sz w:val="28"/>
          <w:szCs w:val="28"/>
        </w:rPr>
        <w:t>осуществляемой</w:t>
      </w:r>
      <w:proofErr w:type="gramEnd"/>
      <w:r w:rsidRPr="00D97959">
        <w:rPr>
          <w:color w:val="000000"/>
          <w:sz w:val="28"/>
          <w:szCs w:val="28"/>
        </w:rPr>
        <w:t xml:space="preserve"> в том числе юридическими лицами - образовательными учреждениями.</w:t>
      </w:r>
    </w:p>
    <w:p w:rsidR="009B7F30" w:rsidRPr="00D97959" w:rsidRDefault="009B7F30" w:rsidP="00D9795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7959">
        <w:rPr>
          <w:color w:val="000000"/>
          <w:sz w:val="28"/>
          <w:szCs w:val="28"/>
        </w:rPr>
        <w:t>Правовое основание обработки персональных данных образовательными учреждениями, определяется, в том числе, такими нормативными правовыми актами, как Федеральный закон от 29.12.2012 № 273-ФЗ «Об образовании в Российской Федерации», Гражданский кодекс Российской Федерации, Семейный кодекс Российской Федерации, Трудовой кодекс Российской Федерации.</w:t>
      </w:r>
    </w:p>
    <w:p w:rsidR="009B7F30" w:rsidRPr="00D97959" w:rsidRDefault="009B7F30" w:rsidP="00D9795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7959">
        <w:rPr>
          <w:color w:val="000000"/>
          <w:sz w:val="28"/>
          <w:szCs w:val="28"/>
        </w:rPr>
        <w:t>Субъектами персональных данных являются учащиеся, законные представители учащихся, работники, родственники работников, контрагенты.</w:t>
      </w:r>
    </w:p>
    <w:p w:rsidR="009B7F30" w:rsidRPr="00D97959" w:rsidRDefault="009B7F30" w:rsidP="00D979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959">
        <w:rPr>
          <w:color w:val="000000"/>
          <w:sz w:val="28"/>
          <w:szCs w:val="28"/>
        </w:rPr>
        <w:t>Целями обработки персональных данных субъектов персональных данных являются: осуществление деятельности согласно Уставу образовательной организации, исполнение договора на оказание образовательных услуг; исполнение иных договорных отношений; проведение внеурочной работы, оформление трудовых отношений.</w:t>
      </w:r>
    </w:p>
    <w:p w:rsidR="009B7F30" w:rsidRPr="00D97959" w:rsidRDefault="009B7F30" w:rsidP="00D9795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7959">
        <w:rPr>
          <w:color w:val="000000"/>
          <w:sz w:val="28"/>
          <w:szCs w:val="28"/>
        </w:rPr>
        <w:t>Согласно ч. 1 ст. 6 Федерального закона от 27 июля 2006 года №152-ФЗ «О персональных данных», обработка персональных данных допускается:</w:t>
      </w:r>
    </w:p>
    <w:p w:rsidR="009B7F30" w:rsidRPr="00D97959" w:rsidRDefault="009B7F30" w:rsidP="00D979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959">
        <w:rPr>
          <w:color w:val="000000"/>
          <w:sz w:val="28"/>
          <w:szCs w:val="28"/>
        </w:rPr>
        <w:t>- с согласия субъекта данных (законного представителя субъекта персональных данных) на обработку персональных данных;</w:t>
      </w:r>
    </w:p>
    <w:p w:rsidR="009B7F30" w:rsidRPr="00D97959" w:rsidRDefault="009B7F30" w:rsidP="00D979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959">
        <w:rPr>
          <w:color w:val="000000"/>
          <w:sz w:val="28"/>
          <w:szCs w:val="28"/>
        </w:rPr>
        <w:t xml:space="preserve">- если обработка персональных данных необходима для достижения целей, предусмотренных законом, для осуществления и </w:t>
      </w:r>
      <w:proofErr w:type="gramStart"/>
      <w:r w:rsidRPr="00D97959">
        <w:rPr>
          <w:color w:val="000000"/>
          <w:sz w:val="28"/>
          <w:szCs w:val="28"/>
        </w:rPr>
        <w:t>выполнения</w:t>
      </w:r>
      <w:proofErr w:type="gramEnd"/>
      <w:r w:rsidRPr="00D97959">
        <w:rPr>
          <w:color w:val="000000"/>
          <w:sz w:val="28"/>
          <w:szCs w:val="28"/>
        </w:rPr>
        <w:t xml:space="preserve"> возложенных законодательством Российской Федерации на оператора функций, полномочий и обязанностей;</w:t>
      </w:r>
    </w:p>
    <w:p w:rsidR="009B7F30" w:rsidRPr="00D97959" w:rsidRDefault="009B7F30" w:rsidP="00D979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959">
        <w:rPr>
          <w:color w:val="000000"/>
          <w:sz w:val="28"/>
          <w:szCs w:val="28"/>
        </w:rPr>
        <w:t>- если 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</w:t>
      </w:r>
    </w:p>
    <w:p w:rsidR="009B7F30" w:rsidRPr="00D97959" w:rsidRDefault="009B7F30" w:rsidP="00D979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959">
        <w:rPr>
          <w:color w:val="000000"/>
          <w:sz w:val="28"/>
          <w:szCs w:val="28"/>
        </w:rPr>
        <w:t>- если 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:rsidR="009B7F30" w:rsidRPr="00D97959" w:rsidRDefault="009B7F30" w:rsidP="00D979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97959">
        <w:rPr>
          <w:color w:val="000000"/>
          <w:sz w:val="28"/>
          <w:szCs w:val="28"/>
        </w:rPr>
        <w:t>- если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 июля 2010 года N 210-ФЗ «Об организации предоставления государственных и муниципальных услуг», включая регистрацию субъекта персональных данных на</w:t>
      </w:r>
      <w:proofErr w:type="gramEnd"/>
      <w:r w:rsidRPr="00D97959">
        <w:rPr>
          <w:color w:val="000000"/>
          <w:sz w:val="28"/>
          <w:szCs w:val="28"/>
        </w:rPr>
        <w:t xml:space="preserve"> едином </w:t>
      </w:r>
      <w:proofErr w:type="gramStart"/>
      <w:r w:rsidRPr="00D97959">
        <w:rPr>
          <w:color w:val="000000"/>
          <w:sz w:val="28"/>
          <w:szCs w:val="28"/>
        </w:rPr>
        <w:t>портале</w:t>
      </w:r>
      <w:proofErr w:type="gramEnd"/>
      <w:r w:rsidRPr="00D97959">
        <w:rPr>
          <w:color w:val="000000"/>
          <w:sz w:val="28"/>
          <w:szCs w:val="28"/>
        </w:rPr>
        <w:t xml:space="preserve"> </w:t>
      </w:r>
      <w:r w:rsidRPr="00D97959">
        <w:rPr>
          <w:color w:val="000000"/>
          <w:sz w:val="28"/>
          <w:szCs w:val="28"/>
        </w:rPr>
        <w:lastRenderedPageBreak/>
        <w:t>государственных и муниципальных услуг и (или) региональных порталах государственных и муниципальных услуг;</w:t>
      </w:r>
    </w:p>
    <w:p w:rsidR="009B7F30" w:rsidRPr="00D97959" w:rsidRDefault="009B7F30" w:rsidP="00D979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97959">
        <w:rPr>
          <w:color w:val="000000"/>
          <w:sz w:val="28"/>
          <w:szCs w:val="28"/>
        </w:rPr>
        <w:t>- если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  <w:proofErr w:type="gramEnd"/>
    </w:p>
    <w:p w:rsidR="009B7F30" w:rsidRPr="00D97959" w:rsidRDefault="009B7F30" w:rsidP="00D979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959">
        <w:rPr>
          <w:color w:val="000000"/>
          <w:sz w:val="28"/>
          <w:szCs w:val="28"/>
        </w:rPr>
        <w:t>- если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9B7F30" w:rsidRPr="00D97959" w:rsidRDefault="009B7F30" w:rsidP="00D979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959">
        <w:rPr>
          <w:color w:val="000000"/>
          <w:sz w:val="28"/>
          <w:szCs w:val="28"/>
        </w:rPr>
        <w:t>- если обработка персональных данных необходима для осуществления прав и законных интересов оператора или третьих лиц,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9B7F30" w:rsidRPr="00D97959" w:rsidRDefault="009B7F30" w:rsidP="00D979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959">
        <w:rPr>
          <w:color w:val="000000"/>
          <w:sz w:val="28"/>
          <w:szCs w:val="28"/>
        </w:rPr>
        <w:t>- если обработка персональных данных осуществляется в статистических или иных исследовательских целях, при условии обязательного обезличивания персональных данных;</w:t>
      </w:r>
    </w:p>
    <w:p w:rsidR="009B7F30" w:rsidRPr="00D97959" w:rsidRDefault="009B7F30" w:rsidP="00D979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959">
        <w:rPr>
          <w:color w:val="000000"/>
          <w:sz w:val="28"/>
          <w:szCs w:val="28"/>
        </w:rPr>
        <w:t>-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9B7F30" w:rsidRPr="00D97959" w:rsidRDefault="009B7F30" w:rsidP="00D9795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7959">
        <w:rPr>
          <w:color w:val="000000"/>
          <w:sz w:val="28"/>
          <w:szCs w:val="28"/>
        </w:rPr>
        <w:t>Субъект персональных данных (его представитель), в соответствии со ст. 14 Федерального закона от 27 июля 2006 года №152-ФЗ «О персональных данных», имеет право на получение информации, касающейся обработки его персональных данных, в том числе содержащей:</w:t>
      </w:r>
    </w:p>
    <w:p w:rsidR="009B7F30" w:rsidRPr="00D97959" w:rsidRDefault="009B7F30" w:rsidP="00D979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959">
        <w:rPr>
          <w:color w:val="000000"/>
          <w:sz w:val="28"/>
          <w:szCs w:val="28"/>
        </w:rPr>
        <w:t>1) подтверждение факта обработки персональных данных оператором;</w:t>
      </w:r>
    </w:p>
    <w:p w:rsidR="009B7F30" w:rsidRPr="00D97959" w:rsidRDefault="009B7F30" w:rsidP="00D979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959">
        <w:rPr>
          <w:color w:val="000000"/>
          <w:sz w:val="28"/>
          <w:szCs w:val="28"/>
        </w:rPr>
        <w:t>2) правовые основания и цели обработки персональных данных;</w:t>
      </w:r>
    </w:p>
    <w:p w:rsidR="009B7F30" w:rsidRPr="00D97959" w:rsidRDefault="009B7F30" w:rsidP="00D979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959">
        <w:rPr>
          <w:color w:val="000000"/>
          <w:sz w:val="28"/>
          <w:szCs w:val="28"/>
        </w:rPr>
        <w:t>3) цели и применяемые оператором способы обработки персональных данных;</w:t>
      </w:r>
    </w:p>
    <w:p w:rsidR="009B7F30" w:rsidRPr="00D97959" w:rsidRDefault="009B7F30" w:rsidP="00D979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959">
        <w:rPr>
          <w:color w:val="000000"/>
          <w:sz w:val="28"/>
          <w:szCs w:val="28"/>
        </w:rPr>
        <w:t>4)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9B7F30" w:rsidRPr="00D97959" w:rsidRDefault="009B7F30" w:rsidP="00D979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959">
        <w:rPr>
          <w:color w:val="000000"/>
          <w:sz w:val="28"/>
          <w:szCs w:val="28"/>
        </w:rP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9B7F30" w:rsidRPr="00D97959" w:rsidRDefault="009B7F30" w:rsidP="00D979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959">
        <w:rPr>
          <w:color w:val="000000"/>
          <w:sz w:val="28"/>
          <w:szCs w:val="28"/>
        </w:rPr>
        <w:t>6) сроки обработки персональных данных, в том числе сроки их хранения;</w:t>
      </w:r>
    </w:p>
    <w:p w:rsidR="009B7F30" w:rsidRPr="00D97959" w:rsidRDefault="009B7F30" w:rsidP="00D979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959">
        <w:rPr>
          <w:color w:val="000000"/>
          <w:sz w:val="28"/>
          <w:szCs w:val="28"/>
        </w:rPr>
        <w:t>7) порядок осуществления субъектом персональных данных прав, предусмотренных Федеральным законом о персональных данных;</w:t>
      </w:r>
    </w:p>
    <w:p w:rsidR="009B7F30" w:rsidRPr="00D97959" w:rsidRDefault="009B7F30" w:rsidP="00D979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959">
        <w:rPr>
          <w:color w:val="000000"/>
          <w:sz w:val="28"/>
          <w:szCs w:val="28"/>
        </w:rPr>
        <w:t xml:space="preserve">8) информацию </w:t>
      </w:r>
      <w:proofErr w:type="gramStart"/>
      <w:r w:rsidRPr="00D97959">
        <w:rPr>
          <w:color w:val="000000"/>
          <w:sz w:val="28"/>
          <w:szCs w:val="28"/>
        </w:rPr>
        <w:t>об</w:t>
      </w:r>
      <w:proofErr w:type="gramEnd"/>
      <w:r w:rsidRPr="00D97959">
        <w:rPr>
          <w:color w:val="000000"/>
          <w:sz w:val="28"/>
          <w:szCs w:val="28"/>
        </w:rPr>
        <w:t xml:space="preserve"> </w:t>
      </w:r>
      <w:proofErr w:type="gramStart"/>
      <w:r w:rsidRPr="00D97959">
        <w:rPr>
          <w:color w:val="000000"/>
          <w:sz w:val="28"/>
          <w:szCs w:val="28"/>
        </w:rPr>
        <w:t>осуществленной</w:t>
      </w:r>
      <w:proofErr w:type="gramEnd"/>
      <w:r w:rsidRPr="00D97959">
        <w:rPr>
          <w:color w:val="000000"/>
          <w:sz w:val="28"/>
          <w:szCs w:val="28"/>
        </w:rPr>
        <w:t xml:space="preserve"> или о предполагаемой трансграничной передаче данных;</w:t>
      </w:r>
    </w:p>
    <w:p w:rsidR="009B7F30" w:rsidRPr="00D97959" w:rsidRDefault="009B7F30" w:rsidP="00D979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959">
        <w:rPr>
          <w:color w:val="000000"/>
          <w:sz w:val="28"/>
          <w:szCs w:val="28"/>
        </w:rPr>
        <w:t>9)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лицу.</w:t>
      </w:r>
    </w:p>
    <w:p w:rsidR="009B7F30" w:rsidRPr="00D97959" w:rsidRDefault="009B7F30" w:rsidP="00D9795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D97959">
        <w:rPr>
          <w:color w:val="000000"/>
          <w:sz w:val="28"/>
          <w:szCs w:val="28"/>
        </w:rPr>
        <w:t xml:space="preserve">В соответствии с требованиями ч. 5 ст.18 Федерального закона от 27 июля 2006 года №152-ФЗ «О персональных данных», при сборе персональных данных учреждения обязаны обеспечить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</w:t>
      </w:r>
      <w:r w:rsidRPr="00D97959">
        <w:rPr>
          <w:color w:val="000000"/>
          <w:sz w:val="28"/>
          <w:szCs w:val="28"/>
        </w:rPr>
        <w:lastRenderedPageBreak/>
        <w:t>находящихся на территории Российской Федерации, за исключением случаев, указанных в пунктах 2, 3, 4, 8 части 1</w:t>
      </w:r>
      <w:proofErr w:type="gramEnd"/>
      <w:r w:rsidRPr="00D97959">
        <w:rPr>
          <w:color w:val="000000"/>
          <w:sz w:val="28"/>
          <w:szCs w:val="28"/>
        </w:rPr>
        <w:t xml:space="preserve"> статьи 6 указанного Федерального закона.</w:t>
      </w:r>
    </w:p>
    <w:p w:rsidR="009B7F30" w:rsidRPr="00D97959" w:rsidRDefault="009B7F30" w:rsidP="00D979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97959">
        <w:rPr>
          <w:color w:val="000000"/>
          <w:sz w:val="28"/>
          <w:szCs w:val="28"/>
        </w:rPr>
        <w:t>При обработке персональных данных образовательная организация в соответствии со ст. 18.1, 19 Федерального закона от 27 июля 2006 года №152-ФЗ «О персональных данных» обязана принимать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proofErr w:type="gramEnd"/>
    </w:p>
    <w:p w:rsidR="009B7F30" w:rsidRPr="00D97959" w:rsidRDefault="009B7F30" w:rsidP="00D9795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7959">
        <w:rPr>
          <w:color w:val="000000"/>
          <w:sz w:val="28"/>
          <w:szCs w:val="28"/>
        </w:rPr>
        <w:t>В соответствии с требованиями ст. 7 Федерального закона от 27 июля 2006 года №152-ФЗ «О персональных данных», образовательные организации,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9B7F30" w:rsidRPr="00D97959" w:rsidRDefault="009B7F30" w:rsidP="00D979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959">
        <w:rPr>
          <w:rStyle w:val="a4"/>
          <w:color w:val="000000"/>
          <w:sz w:val="28"/>
          <w:szCs w:val="28"/>
        </w:rPr>
        <w:t> </w:t>
      </w:r>
      <w:r w:rsidRPr="00D97959">
        <w:rPr>
          <w:color w:val="000000"/>
          <w:sz w:val="28"/>
          <w:szCs w:val="28"/>
        </w:rPr>
        <w:t>В соответствии с частью 1 статьи 22 Федерального закона от 27 июля 2006 года №152-ФЗ «О персональных данных» образовательные организации до начала обработки персональных данных обязаны уведомить уполномоченный орган по защите прав субъектов персональных данных об осуществлении (намерении осуществлять) обработку персональных данных.</w:t>
      </w:r>
    </w:p>
    <w:p w:rsidR="009B7F30" w:rsidRPr="00D97959" w:rsidRDefault="009B7F30" w:rsidP="00D9795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7959">
        <w:rPr>
          <w:color w:val="000000"/>
          <w:sz w:val="28"/>
          <w:szCs w:val="28"/>
        </w:rPr>
        <w:t xml:space="preserve">Организации, оказывающие услуги в сфере жилищно-коммунального хозяйства, должны уведомлять </w:t>
      </w:r>
      <w:proofErr w:type="spellStart"/>
      <w:r w:rsidRPr="00D97959">
        <w:rPr>
          <w:color w:val="000000"/>
          <w:sz w:val="28"/>
          <w:szCs w:val="28"/>
        </w:rPr>
        <w:t>Роскомнадзор</w:t>
      </w:r>
      <w:proofErr w:type="spellEnd"/>
      <w:r w:rsidRPr="00D97959">
        <w:rPr>
          <w:color w:val="000000"/>
          <w:sz w:val="28"/>
          <w:szCs w:val="28"/>
        </w:rPr>
        <w:t xml:space="preserve"> (Территориальный орган </w:t>
      </w:r>
      <w:proofErr w:type="spellStart"/>
      <w:r w:rsidRPr="00D97959">
        <w:rPr>
          <w:color w:val="000000"/>
          <w:sz w:val="28"/>
          <w:szCs w:val="28"/>
        </w:rPr>
        <w:t>Роскомнадзор</w:t>
      </w:r>
      <w:proofErr w:type="spellEnd"/>
      <w:r w:rsidRPr="00D97959">
        <w:rPr>
          <w:color w:val="000000"/>
          <w:sz w:val="28"/>
          <w:szCs w:val="28"/>
        </w:rPr>
        <w:t xml:space="preserve"> по месту регистрации организации в налоговом органе) о начале или осуществлении обработки персональных данных за исключением случаев:</w:t>
      </w:r>
    </w:p>
    <w:p w:rsidR="009B7F30" w:rsidRPr="00D97959" w:rsidRDefault="009B7F30" w:rsidP="00D979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959">
        <w:rPr>
          <w:color w:val="000000"/>
          <w:sz w:val="28"/>
          <w:szCs w:val="28"/>
        </w:rPr>
        <w:t>- когда осуществляется обработка персональных данных, включенных в государственные информационные системы персональных данных, созданные в целях защиты безопасности государства и общественного порядка;</w:t>
      </w:r>
    </w:p>
    <w:p w:rsidR="009B7F30" w:rsidRPr="00D97959" w:rsidRDefault="009B7F30" w:rsidP="00D979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959">
        <w:rPr>
          <w:color w:val="000000"/>
          <w:sz w:val="28"/>
          <w:szCs w:val="28"/>
        </w:rPr>
        <w:t>- если оператор осуществляет деятельность по обработке персональных данных исключительно без использования средств автоматизации;</w:t>
      </w:r>
    </w:p>
    <w:p w:rsidR="009B7F30" w:rsidRPr="00D97959" w:rsidRDefault="009B7F30" w:rsidP="00D979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959">
        <w:rPr>
          <w:color w:val="000000"/>
          <w:sz w:val="28"/>
          <w:szCs w:val="28"/>
        </w:rPr>
        <w:t>- когда осуществляется обработка персональных данных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9B7F30" w:rsidRPr="00D97959" w:rsidRDefault="009B7F30" w:rsidP="00D9795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7959">
        <w:rPr>
          <w:color w:val="000000"/>
          <w:sz w:val="28"/>
          <w:szCs w:val="28"/>
        </w:rPr>
        <w:t xml:space="preserve">В случае изменения сведений, указанных в уведомлении о намерении осуществлять обработку персональных данных, оператор не позднее 15-ого числа месяца, следующего за месяцем, в котором возникли такие изменения, обязаны уведомить </w:t>
      </w:r>
      <w:proofErr w:type="spellStart"/>
      <w:r w:rsidRPr="00D97959">
        <w:rPr>
          <w:color w:val="000000"/>
          <w:sz w:val="28"/>
          <w:szCs w:val="28"/>
        </w:rPr>
        <w:t>Роскомнадзор</w:t>
      </w:r>
      <w:proofErr w:type="spellEnd"/>
      <w:r w:rsidRPr="00D97959">
        <w:rPr>
          <w:color w:val="000000"/>
          <w:sz w:val="28"/>
          <w:szCs w:val="28"/>
        </w:rPr>
        <w:t xml:space="preserve"> (Территориальный орган </w:t>
      </w:r>
      <w:proofErr w:type="spellStart"/>
      <w:r w:rsidRPr="00D97959">
        <w:rPr>
          <w:color w:val="000000"/>
          <w:sz w:val="28"/>
          <w:szCs w:val="28"/>
        </w:rPr>
        <w:t>Роскомнадзор</w:t>
      </w:r>
      <w:proofErr w:type="spellEnd"/>
      <w:r w:rsidRPr="00D97959">
        <w:rPr>
          <w:color w:val="000000"/>
          <w:sz w:val="28"/>
          <w:szCs w:val="28"/>
        </w:rPr>
        <w:t xml:space="preserve"> по месту регистрации организации в налоговом органе) обо всех произошедших за указанный период изменениях.</w:t>
      </w:r>
    </w:p>
    <w:p w:rsidR="009B7F30" w:rsidRPr="00D97959" w:rsidRDefault="009B7F30" w:rsidP="007D5E7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7959">
        <w:rPr>
          <w:color w:val="000000"/>
          <w:sz w:val="28"/>
          <w:szCs w:val="28"/>
        </w:rPr>
        <w:t xml:space="preserve">В случае прекращения обработки персональных данных оператор обязан уведомить об этом </w:t>
      </w:r>
      <w:proofErr w:type="spellStart"/>
      <w:r w:rsidRPr="00D97959">
        <w:rPr>
          <w:color w:val="000000"/>
          <w:sz w:val="28"/>
          <w:szCs w:val="28"/>
        </w:rPr>
        <w:t>Роскомнадзор</w:t>
      </w:r>
      <w:proofErr w:type="spellEnd"/>
      <w:r w:rsidRPr="00D97959">
        <w:rPr>
          <w:color w:val="000000"/>
          <w:sz w:val="28"/>
          <w:szCs w:val="28"/>
        </w:rPr>
        <w:t xml:space="preserve"> (Территориальный орган </w:t>
      </w:r>
      <w:proofErr w:type="spellStart"/>
      <w:r w:rsidRPr="00D97959">
        <w:rPr>
          <w:color w:val="000000"/>
          <w:sz w:val="28"/>
          <w:szCs w:val="28"/>
        </w:rPr>
        <w:t>Роскомнадзор</w:t>
      </w:r>
      <w:proofErr w:type="spellEnd"/>
      <w:r w:rsidRPr="00D97959">
        <w:rPr>
          <w:color w:val="000000"/>
          <w:sz w:val="28"/>
          <w:szCs w:val="28"/>
        </w:rPr>
        <w:t xml:space="preserve"> по месту регистрации организации в налоговом органе) в течение десяти рабочих дней с даты прекращения обработки персональных данных.</w:t>
      </w:r>
      <w:bookmarkStart w:id="0" w:name="_GoBack"/>
      <w:bookmarkEnd w:id="0"/>
      <w:r w:rsidRPr="00D97959">
        <w:rPr>
          <w:color w:val="000000"/>
          <w:sz w:val="28"/>
          <w:szCs w:val="28"/>
        </w:rPr>
        <w:t> </w:t>
      </w:r>
    </w:p>
    <w:p w:rsidR="009B7F30" w:rsidRPr="00D97959" w:rsidRDefault="009B7F30" w:rsidP="00D979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959">
        <w:rPr>
          <w:color w:val="000000"/>
          <w:sz w:val="28"/>
          <w:szCs w:val="28"/>
        </w:rPr>
        <w:t> </w:t>
      </w:r>
    </w:p>
    <w:p w:rsidR="00303DDF" w:rsidRPr="00D97959" w:rsidRDefault="00303DDF">
      <w:pPr>
        <w:rPr>
          <w:rFonts w:ascii="Times New Roman" w:hAnsi="Times New Roman" w:cs="Times New Roman"/>
          <w:sz w:val="28"/>
          <w:szCs w:val="28"/>
        </w:rPr>
      </w:pPr>
    </w:p>
    <w:sectPr w:rsidR="00303DDF" w:rsidRPr="00D97959" w:rsidSect="00D97959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36DFA"/>
    <w:multiLevelType w:val="multilevel"/>
    <w:tmpl w:val="9910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C731A3"/>
    <w:multiLevelType w:val="multilevel"/>
    <w:tmpl w:val="F50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DDF"/>
    <w:rsid w:val="0025469A"/>
    <w:rsid w:val="00303DDF"/>
    <w:rsid w:val="00485E96"/>
    <w:rsid w:val="00642541"/>
    <w:rsid w:val="007D5E7E"/>
    <w:rsid w:val="009B7F30"/>
    <w:rsid w:val="009F7575"/>
    <w:rsid w:val="00D10DED"/>
    <w:rsid w:val="00D97959"/>
    <w:rsid w:val="00DC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F30"/>
    <w:rPr>
      <w:b/>
      <w:bCs/>
    </w:rPr>
  </w:style>
  <w:style w:type="paragraph" w:customStyle="1" w:styleId="unselected">
    <w:name w:val="unselected"/>
    <w:basedOn w:val="a"/>
    <w:rsid w:val="009B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54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2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788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alyeparusa918@gmail.com</dc:creator>
  <cp:lastModifiedBy>Пользователь</cp:lastModifiedBy>
  <cp:revision>3</cp:revision>
  <cp:lastPrinted>2024-04-01T08:42:00Z</cp:lastPrinted>
  <dcterms:created xsi:type="dcterms:W3CDTF">2024-04-01T08:45:00Z</dcterms:created>
  <dcterms:modified xsi:type="dcterms:W3CDTF">2024-04-02T10:04:00Z</dcterms:modified>
</cp:coreProperties>
</file>